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8"/>
        <w:tblpPr w:leftFromText="142" w:rightFromText="142" w:topFromText="0" w:bottomFromText="0" w:vertAnchor="text" w:horzAnchor="page" w:tblpX="7561" w:tblpY="-562"/>
        <w:tblW w:w="2830" w:type="dxa"/>
        <w:tblLayout w:type="fixed"/>
        <w:tblLook w:firstRow="1" w:lastRow="0" w:firstColumn="1" w:lastColumn="0" w:noHBand="0" w:noVBand="1" w:val="04A0"/>
      </w:tblPr>
      <w:tblGrid>
        <w:gridCol w:w="1236"/>
        <w:gridCol w:w="1594"/>
      </w:tblGrid>
      <w:tr>
        <w:trPr/>
        <w:tc>
          <w:tcPr>
            <w:tcW w:w="1236" w:type="dxa"/>
            <w:vAlign w:val="top"/>
          </w:tcPr>
          <w:p>
            <w:pPr>
              <w:pStyle w:val="0"/>
              <w:tabs>
                <w:tab w:val="left" w:leader="none" w:pos="8364"/>
              </w:tabs>
              <w:jc w:val="center"/>
              <w:rPr>
                <w:rFonts w:hint="default"/>
              </w:rPr>
            </w:pPr>
            <w:r>
              <w:rPr>
                <w:rFonts w:hint="eastAsia"/>
              </w:rPr>
              <w:t>整理番号</w:t>
            </w:r>
          </w:p>
        </w:tc>
        <w:tc>
          <w:tcPr>
            <w:tcW w:w="1594" w:type="dxa"/>
            <w:vAlign w:val="top"/>
          </w:tcPr>
          <w:p>
            <w:pPr>
              <w:pStyle w:val="0"/>
              <w:tabs>
                <w:tab w:val="left" w:leader="none" w:pos="8364"/>
              </w:tabs>
              <w:jc w:val="center"/>
              <w:rPr>
                <w:rFonts w:hint="default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16" behindDoc="0" locked="0" layoutInCell="1" hidden="0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-87630</wp:posOffset>
                      </wp:positionV>
                      <wp:extent cx="1569720" cy="723900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 txBox="1"/>
                            <wps:spPr>
                              <a:xfrm>
                                <a:off x="0" y="0"/>
                                <a:ext cx="156972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 w:val="1"/>
                                      <w:sz w:val="72"/>
                                    </w:rPr>
                                    <w:t>記入例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5.65pt;mso-wrap-distance-bottom:0pt;margin-top:-6.9pt;mso-position-vertical-relative:text;mso-position-horizontal-relative:text;position:absolute;height:57pt;mso-wrap-distance-top:0pt;width:123.6pt;mso-wrap-distance-left:5.65pt;margin-left:5.45pt;z-index:16;" o:spid="_x0000_s1026" o:allowincell="t" o:allowoverlap="t" filled="t" fillcolor="#ffffff" stroked="t" strokecolor="#000000" strokeweight="0.5pt" o:spt="202" type="#_x0000_t202">
                      <v:fill/>
                      <v:stroke linestyle="single"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72"/>
                              </w:rPr>
                              <w:t>記入例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  <w:color w:val="FF0000"/>
              </w:rPr>
              <w:instrText xml:space="preserve">MERGEFIELD "No" 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color w:val="FF0000"/>
              </w:rPr>
              <w:t>2115</w:t>
            </w:r>
            <w:r>
              <w:rPr>
                <w:rFonts w:hint="eastAsia"/>
              </w:rPr>
              <w:fldChar w:fldCharType="end"/>
            </w:r>
          </w:p>
        </w:tc>
      </w:tr>
    </w:tbl>
    <w:p>
      <w:pPr>
        <w:pStyle w:val="0"/>
        <w:tabs>
          <w:tab w:val="left" w:leader="none" w:pos="8364"/>
        </w:tabs>
        <w:jc w:val="center"/>
        <w:rPr>
          <w:rFonts w:hint="default"/>
          <w:b w:val="1"/>
          <w:sz w:val="48"/>
        </w:rPr>
      </w:pPr>
      <w:r>
        <w:rPr>
          <w:rFonts w:hint="eastAsia"/>
          <w:b w:val="1"/>
          <w:sz w:val="48"/>
        </w:rPr>
        <w:t>～敬老祝金を贈呈いた</w:t>
      </w:r>
      <w:bookmarkStart w:id="0" w:name="_GoBack"/>
      <w:bookmarkEnd w:id="0"/>
      <w:r>
        <w:rPr>
          <w:rFonts w:hint="eastAsia"/>
          <w:b w:val="1"/>
          <w:sz w:val="48"/>
        </w:rPr>
        <w:t>します～</w:t>
      </w:r>
    </w:p>
    <w:p>
      <w:pPr>
        <w:pStyle w:val="0"/>
        <w:tabs>
          <w:tab w:val="left" w:leader="none" w:pos="8364"/>
        </w:tabs>
        <w:spacing w:line="240" w:lineRule="exact"/>
        <w:ind w:firstLine="210" w:firstLineChars="100"/>
        <w:rPr>
          <w:rFonts w:hint="default"/>
        </w:rPr>
      </w:pPr>
    </w:p>
    <w:p>
      <w:pPr>
        <w:pStyle w:val="0"/>
        <w:tabs>
          <w:tab w:val="left" w:leader="none" w:pos="8364"/>
        </w:tabs>
        <w:spacing w:line="440" w:lineRule="exact"/>
        <w:ind w:firstLine="320" w:firstLineChars="100"/>
        <w:rPr>
          <w:rFonts w:hint="default" w:asciiTheme="minorEastAsia" w:hAnsiTheme="minorEastAsia"/>
          <w:sz w:val="32"/>
        </w:rPr>
      </w:pPr>
      <w:r>
        <w:rPr>
          <w:rFonts w:hint="eastAsia" w:asciiTheme="minorEastAsia" w:hAnsiTheme="minorEastAsia"/>
          <w:sz w:val="32"/>
        </w:rPr>
        <w:t>９月１５日（老人の日）を基準日に、８５歳以上の方に対して敬老祝金を贈呈いたします。</w:t>
      </w:r>
    </w:p>
    <w:p>
      <w:pPr>
        <w:pStyle w:val="0"/>
        <w:tabs>
          <w:tab w:val="left" w:leader="none" w:pos="8364"/>
        </w:tabs>
        <w:spacing w:line="440" w:lineRule="exact"/>
        <w:rPr>
          <w:rFonts w:hint="default" w:asciiTheme="minorEastAsia" w:hAnsiTheme="minorEastAsia"/>
          <w:sz w:val="32"/>
        </w:rPr>
      </w:pPr>
      <w:r>
        <w:rPr>
          <w:rFonts w:hint="eastAsia" w:asciiTheme="minorEastAsia" w:hAnsiTheme="minorEastAsia"/>
          <w:sz w:val="32"/>
        </w:rPr>
        <w:t>　お受け取り方法は口座振込となります。下記の「申請書」に必要事項をご記入等の上、同封の返信用封筒にてご提出ください。</w:t>
      </w:r>
    </w:p>
    <w:p>
      <w:pPr>
        <w:pStyle w:val="0"/>
        <w:tabs>
          <w:tab w:val="left" w:leader="none" w:pos="8364"/>
        </w:tabs>
        <w:spacing w:line="320" w:lineRule="exac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※申請書は切り取らずに提出してください。</w:t>
      </w:r>
    </w:p>
    <w:p>
      <w:pPr>
        <w:pStyle w:val="0"/>
        <w:tabs>
          <w:tab w:val="left" w:leader="none" w:pos="8364"/>
        </w:tabs>
        <w:spacing w:line="320" w:lineRule="exact"/>
        <w:ind w:left="210" w:hanging="210" w:hangingChars="10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※振込先は対象者本人名義の口座に限ります。</w:t>
      </w:r>
    </w:p>
    <w:p>
      <w:pPr>
        <w:pStyle w:val="0"/>
        <w:tabs>
          <w:tab w:val="left" w:leader="none" w:pos="8364"/>
        </w:tabs>
        <w:spacing w:line="320" w:lineRule="exact"/>
        <w:ind w:left="210" w:hanging="210" w:hangingChars="10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※本人の住所・氏名が確認できる書類のコピー（運転免許証・運転経歴証明書・後期高齢医療資格確認書・介護保険被保険者証・マイナンバーカード等の写し）を添付してください</w:t>
      </w:r>
      <w:r>
        <w:rPr>
          <w:rFonts w:hint="eastAsia" w:asciiTheme="majorEastAsia" w:hAnsiTheme="majorEastAsia" w:eastAsiaTheme="majorEastAsia"/>
          <w:b w:val="1"/>
        </w:rPr>
        <w:t>（</w:t>
      </w:r>
      <w:r>
        <w:rPr>
          <w:rFonts w:hint="eastAsia" w:asciiTheme="majorEastAsia" w:hAnsiTheme="majorEastAsia" w:eastAsiaTheme="majorEastAsia"/>
          <w:b w:val="1"/>
          <w:u w:val="single" w:color="auto"/>
        </w:rPr>
        <w:t>マイナンバーの通知カードの写しは不可</w:t>
      </w:r>
      <w:r>
        <w:rPr>
          <w:rFonts w:hint="eastAsia" w:asciiTheme="majorEastAsia" w:hAnsiTheme="majorEastAsia" w:eastAsiaTheme="majorEastAsia"/>
          <w:b w:val="1"/>
        </w:rPr>
        <w:t>）</w:t>
      </w:r>
      <w:r>
        <w:rPr>
          <w:rFonts w:hint="eastAsia" w:asciiTheme="majorEastAsia" w:hAnsiTheme="majorEastAsia" w:eastAsiaTheme="majorEastAsia"/>
        </w:rPr>
        <w:t>。</w:t>
      </w:r>
    </w:p>
    <w:p>
      <w:pPr>
        <w:pStyle w:val="0"/>
        <w:tabs>
          <w:tab w:val="left" w:leader="none" w:pos="8364"/>
        </w:tabs>
        <w:rPr>
          <w:rFonts w:hint="default"/>
        </w:rPr>
      </w:pPr>
      <w:r>
        <w:rPr>
          <w:rFonts w:hint="eastAsia" w:asciiTheme="majorEastAsia" w:hAnsiTheme="majorEastAsia" w:eastAsiaTheme="majorEastAsia"/>
        </w:rPr>
        <w:t>※口座番号等の誤りを防ぐため、通帳のコピー（通帳の金融機関・支店名、口座番号、名義がわかる部分）を添付してください。</w:t>
      </w:r>
    </w:p>
    <w:p>
      <w:pPr>
        <w:pStyle w:val="0"/>
        <w:tabs>
          <w:tab w:val="left" w:leader="none" w:pos="8364"/>
        </w:tabs>
        <w:spacing w:line="320" w:lineRule="exact"/>
        <w:ind w:left="210" w:hanging="210" w:hangingChars="100"/>
        <w:rPr>
          <w:rFonts w:hint="default" w:asciiTheme="majorEastAsia" w:hAnsiTheme="majorEastAsia" w:eastAsiaTheme="majorEastAsia"/>
        </w:rPr>
      </w:pPr>
    </w:p>
    <w:p>
      <w:pPr>
        <w:pStyle w:val="0"/>
        <w:tabs>
          <w:tab w:val="left" w:leader="none" w:pos="8364"/>
        </w:tabs>
        <w:jc w:val="right"/>
        <w:rPr>
          <w:rFonts w:hint="default"/>
          <w:sz w:val="28"/>
        </w:rPr>
      </w:pPr>
      <w:r>
        <w:rPr>
          <w:rFonts w:hint="eastAsia"/>
          <w:sz w:val="28"/>
        </w:rPr>
        <w:t>問合せ先　相馬市役所高齢福祉課　</w:t>
      </w:r>
      <w:r>
        <w:rPr>
          <w:rFonts w:hint="eastAsia"/>
          <w:sz w:val="28"/>
        </w:rPr>
        <w:t>0244-37-2174</w:t>
      </w:r>
    </w:p>
    <w:tbl>
      <w:tblPr>
        <w:tblStyle w:val="28"/>
        <w:tblpPr w:leftFromText="142" w:rightFromText="142" w:topFromText="0" w:bottomFromText="0" w:vertAnchor="text" w:horzAnchor="margin" w:tblpXSpec="left" w:tblpY="3"/>
        <w:tblW w:w="9351" w:type="dxa"/>
        <w:tblLayout w:type="fixed"/>
        <w:tblLook w:firstRow="1" w:lastRow="0" w:firstColumn="1" w:lastColumn="0" w:noHBand="0" w:noVBand="1" w:val="04A0"/>
      </w:tblPr>
      <w:tblGrid>
        <w:gridCol w:w="9351"/>
      </w:tblGrid>
      <w:tr>
        <w:trPr>
          <w:trHeight w:val="7267" w:hRule="atLeast"/>
        </w:trPr>
        <w:tc>
          <w:tcPr>
            <w:tcW w:w="9351" w:type="dxa"/>
            <w:vAlign w:val="top"/>
          </w:tcPr>
          <w:p>
            <w:pPr>
              <w:pStyle w:val="0"/>
              <w:tabs>
                <w:tab w:val="left" w:leader="none" w:pos="8364"/>
              </w:tabs>
              <w:jc w:val="center"/>
              <w:rPr>
                <w:rFonts w:hint="default"/>
                <w:b w:val="1"/>
                <w:sz w:val="28"/>
              </w:rPr>
            </w:pPr>
            <w:r>
              <w:rPr>
                <w:rFonts w:hint="eastAsia"/>
                <w:b w:val="1"/>
                <w:sz w:val="28"/>
              </w:rPr>
              <w:t>申　請　書</w:t>
            </w:r>
          </w:p>
          <w:p>
            <w:pPr>
              <w:pStyle w:val="0"/>
              <w:tabs>
                <w:tab w:val="left" w:leader="none" w:pos="8364"/>
              </w:tabs>
              <w:spacing w:line="280" w:lineRule="exact"/>
              <w:ind w:right="24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color w:val="FF0000"/>
                <w:sz w:val="24"/>
                <w:u w:val="dotted" w:color="auto"/>
              </w:rPr>
              <w:t>８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color w:val="FF0000"/>
                <w:sz w:val="24"/>
                <w:u w:val="dotted" w:color="auto"/>
              </w:rPr>
              <w:t>９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color w:val="FF0000"/>
                <w:sz w:val="24"/>
                <w:u w:val="dotted" w:color="auto"/>
              </w:rPr>
              <w:t>１</w:t>
            </w:r>
            <w:r>
              <w:rPr>
                <w:rFonts w:hint="eastAsia"/>
                <w:sz w:val="24"/>
              </w:rPr>
              <w:t>日</w:t>
            </w:r>
          </w:p>
          <w:p>
            <w:pPr>
              <w:pStyle w:val="0"/>
              <w:tabs>
                <w:tab w:val="left" w:leader="none" w:pos="8364"/>
              </w:tabs>
              <w:spacing w:line="280" w:lineRule="exact"/>
              <w:ind w:firstLine="480" w:firstLineChars="2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相　馬　市　長</w:t>
            </w:r>
          </w:p>
          <w:p>
            <w:pPr>
              <w:pStyle w:val="0"/>
              <w:tabs>
                <w:tab w:val="left" w:leader="none" w:pos="8364"/>
              </w:tabs>
              <w:spacing w:line="520" w:lineRule="exact"/>
              <w:rPr>
                <w:rFonts w:hint="default"/>
                <w:sz w:val="24"/>
                <w:u w:val="dotted" w:color="auto"/>
              </w:rPr>
            </w:pPr>
            <w:r>
              <w:rPr>
                <w:rFonts w:hint="eastAsia"/>
                <w:sz w:val="24"/>
              </w:rPr>
              <w:t>　　　　　　　　　　　住　所　</w:t>
            </w:r>
            <w:r>
              <w:rPr>
                <w:rFonts w:hint="eastAsia"/>
                <w:color w:val="FF0000"/>
                <w:sz w:val="24"/>
                <w:u w:val="dotted" w:color="auto"/>
              </w:rPr>
              <w:t>　相馬市中村字北町</w:t>
            </w:r>
            <w:r>
              <w:rPr>
                <w:rFonts w:hint="eastAsia"/>
                <w:color w:val="FF0000"/>
                <w:sz w:val="24"/>
                <w:u w:val="dotted" w:color="auto"/>
              </w:rPr>
              <w:t>63</w:t>
            </w:r>
            <w:r>
              <w:rPr>
                <w:rFonts w:hint="eastAsia"/>
                <w:color w:val="FF0000"/>
                <w:sz w:val="24"/>
                <w:u w:val="dotted" w:color="auto"/>
              </w:rPr>
              <w:t>番地の</w:t>
            </w:r>
            <w:r>
              <w:rPr>
                <w:rFonts w:hint="eastAsia"/>
                <w:color w:val="FF0000"/>
                <w:sz w:val="24"/>
                <w:u w:val="dotted" w:color="auto"/>
              </w:rPr>
              <w:t>3</w:t>
            </w:r>
            <w:r>
              <w:rPr>
                <w:rFonts w:hint="eastAsia"/>
                <w:color w:val="FF0000"/>
                <w:sz w:val="24"/>
                <w:u w:val="dotted" w:color="auto"/>
              </w:rPr>
              <w:t>　　　</w:t>
            </w:r>
          </w:p>
          <w:p>
            <w:pPr>
              <w:pStyle w:val="0"/>
              <w:tabs>
                <w:tab w:val="left" w:leader="none" w:pos="8364"/>
              </w:tabs>
              <w:spacing w:line="520" w:lineRule="exac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　　　　　　氏　名　</w:t>
            </w:r>
            <w:r>
              <w:rPr>
                <w:rFonts w:hint="eastAsia"/>
                <w:color w:val="FF0000"/>
                <w:sz w:val="24"/>
                <w:u w:val="dotted" w:color="auto"/>
              </w:rPr>
              <w:t>　相馬　太郎　　　　　　　　　　　</w:t>
            </w:r>
          </w:p>
          <w:p>
            <w:pPr>
              <w:pStyle w:val="0"/>
              <w:tabs>
                <w:tab w:val="left" w:leader="none" w:pos="8364"/>
              </w:tabs>
              <w:spacing w:line="520" w:lineRule="exact"/>
              <w:rPr>
                <w:rFonts w:hint="default"/>
                <w:sz w:val="24"/>
                <w:u w:val="dotted" w:color="auto"/>
              </w:rPr>
            </w:pPr>
            <w:r>
              <w:rPr>
                <w:rFonts w:hint="eastAsia"/>
                <w:sz w:val="24"/>
              </w:rPr>
              <w:t>　　　　　　　　　　　連絡先（電話番号）</w:t>
            </w:r>
            <w:r>
              <w:rPr>
                <w:rFonts w:hint="eastAsia"/>
                <w:color w:val="FF0000"/>
                <w:sz w:val="24"/>
                <w:u w:val="dotted" w:color="auto"/>
              </w:rPr>
              <w:t>　</w:t>
            </w:r>
            <w:r>
              <w:rPr>
                <w:rFonts w:hint="eastAsia"/>
                <w:color w:val="FF0000"/>
                <w:sz w:val="24"/>
                <w:u w:val="dotted" w:color="auto"/>
              </w:rPr>
              <w:t>0244</w:t>
            </w:r>
            <w:r>
              <w:rPr>
                <w:rFonts w:hint="eastAsia"/>
                <w:color w:val="FF0000"/>
                <w:sz w:val="24"/>
                <w:u w:val="dotted" w:color="auto"/>
              </w:rPr>
              <w:t>　－　</w:t>
            </w:r>
            <w:r>
              <w:rPr>
                <w:rFonts w:hint="eastAsia"/>
                <w:color w:val="FF0000"/>
                <w:sz w:val="24"/>
                <w:u w:val="dotted" w:color="auto"/>
              </w:rPr>
              <w:t>37</w:t>
            </w:r>
            <w:r>
              <w:rPr>
                <w:rFonts w:hint="eastAsia"/>
                <w:color w:val="FF0000"/>
                <w:sz w:val="24"/>
                <w:u w:val="dotted" w:color="auto"/>
              </w:rPr>
              <w:t>　－　</w:t>
            </w:r>
            <w:r>
              <w:rPr>
                <w:rFonts w:hint="eastAsia"/>
                <w:color w:val="FF0000"/>
                <w:sz w:val="24"/>
                <w:u w:val="dotted" w:color="auto"/>
              </w:rPr>
              <w:t>2174</w:t>
            </w:r>
          </w:p>
          <w:p>
            <w:pPr>
              <w:pStyle w:val="0"/>
              <w:tabs>
                <w:tab w:val="left" w:leader="none" w:pos="8364"/>
              </w:tabs>
              <w:rPr>
                <w:rFonts w:hint="default"/>
                <w:sz w:val="24"/>
              </w:rPr>
            </w:pPr>
          </w:p>
          <w:p>
            <w:pPr>
              <w:pStyle w:val="0"/>
              <w:tabs>
                <w:tab w:val="left" w:leader="none" w:pos="8364"/>
              </w:tabs>
              <w:ind w:firstLine="480" w:firstLineChars="2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令和７年度敬老祝金について、下記口座に振り込むよう申立てします。</w:t>
            </w:r>
          </w:p>
          <w:p>
            <w:pPr>
              <w:pStyle w:val="0"/>
              <w:tabs>
                <w:tab w:val="left" w:leader="none" w:pos="8364"/>
              </w:tabs>
              <w:jc w:val="center"/>
              <w:rPr>
                <w:rFonts w:hint="default"/>
                <w:b w:val="1"/>
                <w:sz w:val="24"/>
                <w:u w:val="single" w:color="auto"/>
              </w:rPr>
            </w:pPr>
            <w:r>
              <w:rPr>
                <w:rFonts w:hint="eastAsia"/>
                <w:b w:val="1"/>
                <w:sz w:val="24"/>
                <w:u w:val="single" w:color="auto"/>
              </w:rPr>
              <w:t>敬老祝金　５，０００円</w:t>
            </w:r>
          </w:p>
          <w:tbl>
            <w:tblPr>
              <w:tblStyle w:val="28"/>
              <w:tblW w:w="9121" w:type="dxa"/>
              <w:tblInd w:w="4" w:type="dxa"/>
              <w:tblLayout w:type="fixed"/>
              <w:tblLook w:firstRow="1" w:lastRow="0" w:firstColumn="1" w:lastColumn="0" w:noHBand="0" w:noVBand="1" w:val="04A0"/>
            </w:tblPr>
            <w:tblGrid>
              <w:gridCol w:w="2277"/>
              <w:gridCol w:w="977"/>
              <w:gridCol w:w="978"/>
              <w:gridCol w:w="978"/>
              <w:gridCol w:w="977"/>
              <w:gridCol w:w="978"/>
              <w:gridCol w:w="977"/>
              <w:gridCol w:w="979"/>
            </w:tblGrid>
            <w:tr>
              <w:trPr>
                <w:trHeight w:val="581" w:hRule="atLeast"/>
              </w:trPr>
              <w:tc>
                <w:tcPr>
                  <w:tcW w:w="2297" w:type="dxa"/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金融機関名</w:t>
                  </w:r>
                </w:p>
              </w:tc>
              <w:tc>
                <w:tcPr>
                  <w:tcW w:w="6895" w:type="dxa"/>
                  <w:gridSpan w:val="7"/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wordWrap w:val="0"/>
                    <w:jc w:val="right"/>
                    <w:rPr>
                      <w:rFonts w:hint="default"/>
                      <w:sz w:val="22"/>
                    </w:rPr>
                  </w:pPr>
                  <w:r>
                    <w:rPr>
                      <w:rFonts w:hint="eastAsia"/>
                    </w:rPr>
                    <mc:AlternateContent>
                      <mc:Choice Requires="wps">
                        <w:drawing>
                          <wp:anchor distT="0" distB="0" distL="71755" distR="71755" simplePos="0" relativeHeight="4" behindDoc="0" locked="0" layoutInCell="1" hidden="0" allowOverlap="1">
                            <wp:simplePos x="0" y="0"/>
                            <wp:positionH relativeFrom="column">
                              <wp:posOffset>422910</wp:posOffset>
                            </wp:positionH>
                            <wp:positionV relativeFrom="paragraph">
                              <wp:posOffset>62230</wp:posOffset>
                            </wp:positionV>
                            <wp:extent cx="819785" cy="294640"/>
                            <wp:effectExtent l="0" t="0" r="635" b="635"/>
                            <wp:wrapNone/>
                            <wp:docPr id="1027" name="オブジェクト 0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Pr id="1027" name="オブジェクト 0"/>
                                  <wps:cNvSpPr txBox="1"/>
                                  <wps:spPr>
                                    <a:xfrm>
                                      <a:off x="0" y="0"/>
                                      <a:ext cx="819785" cy="2946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rgbClr val="000000"/>
                                    </a:lnRef>
                                    <a:fillRef idx="0">
                                      <a:srgbClr val="000000"/>
                                    </a:fillRef>
                                    <a:effectRef idx="0">
                                      <a:srgbClr val="000000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pStyle w:val="0"/>
                                          <w:rPr>
                                            <w:rFonts w:hint="eastAsia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ゆうちょ</w:t>
                                        </w:r>
                                      </w:p>
                                    </w:txbxContent>
                                  </wps:txbx>
                                  <wps:bodyPr vertOverflow="overflow" horzOverflow="overflow" wrap="square" lIns="74295" tIns="8890" rIns="74295" bIns="889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オブジェクト 0" style="mso-wrap-distance-right:5.65pt;mso-wrap-distance-bottom:0pt;margin-top:4.9000000000000004pt;mso-position-vertical-relative:text;mso-position-horizontal-relative:text;position:absolute;height:23.2pt;mso-wrap-distance-top:0pt;width:64.55pt;mso-wrap-distance-left:5.65pt;margin-left:33.29pt;z-index:4;" o:spid="_x0000_s1027" o:allowincell="t" o:allowoverlap="t" filled="t" fillcolor="#ffffff" stroked="f" strokeweight="0.5pt" o:spt="202" type="#_x0000_t202">
                            <v:fill/>
                            <v:stroke linestyle="single"/>
                            <v:textbox style="layout-flow:horizontal;" inset="2.0637499999999998mm,0.24694444444444438mm,2.0637499999999998mm,0.24694444444444438mm"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ゆうちょ</w:t>
                                  </w:r>
                                </w:p>
                              </w:txbxContent>
                            </v:textbox>
                            <v:imagedata o:title=""/>
                            <w10:wrap type="none" anchorx="text" anchory="text"/>
                          </v:shape>
                        </w:pict>
                      </mc:Fallback>
                    </mc:AlternateContent>
                  </w:r>
                  <w:r>
                    <w:rPr>
                      <w:rFonts w:hint="eastAsia"/>
                    </w:rPr>
                    <mc:AlternateContent>
                      <mc:Choice Requires="wps">
                        <w:drawing>
                          <wp:anchor distT="0" distB="0" distL="71755" distR="71755" simplePos="0" relativeHeight="5" behindDoc="0" locked="0" layoutInCell="1" hidden="0" allowOverlap="1">
                            <wp:simplePos x="0" y="0"/>
                            <wp:positionH relativeFrom="column">
                              <wp:posOffset>2061210</wp:posOffset>
                            </wp:positionH>
                            <wp:positionV relativeFrom="paragraph">
                              <wp:posOffset>-23495</wp:posOffset>
                            </wp:positionV>
                            <wp:extent cx="457200" cy="266700"/>
                            <wp:effectExtent l="635" t="635" r="29845" b="10795"/>
                            <wp:wrapNone/>
                            <wp:docPr id="1028" name="オブジェクト 0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Pr id="1028" name="オブジェクト 0"/>
                                  <wps:cNvSpPr/>
                                  <wps:spPr>
                                    <a:xfrm>
                                      <a:off x="0" y="0"/>
                                      <a:ext cx="457200" cy="2667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chemeClr val="tx1"/>
                                      </a:solidFill>
                                      <a:prstDash val="solid"/>
                                      <a:miter lim="800000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id="オブジェクト 0" style="mso-wrap-distance-right:5.65pt;mso-wrap-distance-bottom:0pt;margin-top:-1.85pt;mso-position-vertical-relative:text;mso-position-horizontal-relative:text;position:absolute;height:21pt;mso-wrap-distance-top:0pt;width:36pt;mso-wrap-distance-left:5.65pt;margin-left:162.30000000000001pt;z-index:5;" o:spid="_x0000_s1028" o:allowincell="t" o:allowoverlap="t" filled="f" stroked="t" strokecolor="#000000 [3213]" strokeweight="1pt" o:spt="3">
                            <v:fill/>
                            <v:stroke linestyle="single" miterlimit="8" endcap="flat" dashstyle="solid" filltype="solid"/>
                            <v:textbox style="layout-flow:horizontal;"/>
                            <v:imagedata o:title=""/>
                            <w10:wrap type="none" anchorx="text" anchory="text"/>
                          </v:oval>
                        </w:pict>
                      </mc:Fallback>
                    </mc:AlternateContent>
                  </w:r>
                  <w:r>
                    <w:rPr>
                      <w:rFonts w:hint="eastAsia"/>
                      <w:sz w:val="22"/>
                    </w:rPr>
                    <w:t>銀行　　信用金庫　　労働金庫　</w:t>
                  </w:r>
                </w:p>
                <w:p>
                  <w:pPr>
                    <w:pStyle w:val="0"/>
                    <w:tabs>
                      <w:tab w:val="left" w:leader="none" w:pos="8364"/>
                    </w:tabs>
                    <w:wordWrap w:val="0"/>
                    <w:jc w:val="right"/>
                    <w:rPr>
                      <w:rFonts w:hint="default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　信用組合　農業協同組合　組合　</w:t>
                  </w:r>
                </w:p>
              </w:tc>
            </w:tr>
            <w:tr>
              <w:trPr>
                <w:trHeight w:val="493" w:hRule="atLeast"/>
              </w:trPr>
              <w:tc>
                <w:tcPr>
                  <w:tcW w:w="2297" w:type="dxa"/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支店名</w:t>
                  </w:r>
                </w:p>
              </w:tc>
              <w:tc>
                <w:tcPr>
                  <w:tcW w:w="6895" w:type="dxa"/>
                  <w:gridSpan w:val="7"/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wordWrap w:val="0"/>
                    <w:jc w:val="right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</w:rPr>
                    <mc:AlternateContent>
                      <mc:Choice Requires="wps">
                        <w:drawing>
                          <wp:anchor distT="0" distB="0" distL="71755" distR="71755" simplePos="0" relativeHeight="7" behindDoc="0" locked="0" layoutInCell="1" hidden="0" allowOverlap="1">
                            <wp:simplePos x="0" y="0"/>
                            <wp:positionH relativeFrom="column">
                              <wp:posOffset>3351530</wp:posOffset>
                            </wp:positionH>
                            <wp:positionV relativeFrom="paragraph">
                              <wp:posOffset>-12065</wp:posOffset>
                            </wp:positionV>
                            <wp:extent cx="457200" cy="266700"/>
                            <wp:effectExtent l="635" t="635" r="29845" b="10795"/>
                            <wp:wrapNone/>
                            <wp:docPr id="1029" name="オブジェクト 0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Pr id="1029" name="オブジェクト 0"/>
                                  <wps:cNvSpPr/>
                                  <wps:spPr>
                                    <a:xfrm>
                                      <a:off x="0" y="0"/>
                                      <a:ext cx="457200" cy="2667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chemeClr val="tx1"/>
                                      </a:solidFill>
                                      <a:prstDash val="solid"/>
                                      <a:miter lim="800000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id="オブジェクト 0" style="mso-wrap-distance-right:5.65pt;mso-wrap-distance-bottom:0pt;margin-top:-0.95pt;mso-position-vertical-relative:text;mso-position-horizontal-relative:text;position:absolute;height:21pt;mso-wrap-distance-top:0pt;width:36pt;mso-wrap-distance-left:5.65pt;margin-left:263.89pt;z-index:7;" o:spid="_x0000_s1029" o:allowincell="t" o:allowoverlap="t" filled="f" stroked="t" strokecolor="#000000 [3213]" strokeweight="1pt" o:spt="3">
                            <v:fill/>
                            <v:stroke linestyle="single" miterlimit="8" endcap="flat" dashstyle="solid" filltype="solid"/>
                            <v:textbox style="layout-flow:horizontal;"/>
                            <v:imagedata o:title=""/>
                            <w10:wrap type="none" anchorx="text" anchory="text"/>
                          </v:oval>
                        </w:pict>
                      </mc:Fallback>
                    </mc:AlternateContent>
                  </w:r>
                  <w:r>
                    <w:rPr>
                      <w:rFonts w:hint="eastAsia"/>
                      <w:sz w:val="24"/>
                    </w:rPr>
                    <w:t>本店　　支店　　　</w:t>
                  </w:r>
                </w:p>
              </w:tc>
            </w:tr>
            <w:tr>
              <w:trPr>
                <w:trHeight w:val="451" w:hRule="atLeast"/>
              </w:trPr>
              <w:tc>
                <w:tcPr>
                  <w:tcW w:w="2297" w:type="dxa"/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口座種目</w:t>
                  </w:r>
                </w:p>
              </w:tc>
              <w:tc>
                <w:tcPr>
                  <w:tcW w:w="6895" w:type="dxa"/>
                  <w:gridSpan w:val="7"/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mc:AlternateContent>
                      <mc:Choice Requires="wps">
                        <w:drawing>
                          <wp:anchor distT="0" distB="0" distL="71755" distR="71755" simplePos="0" relativeHeight="6" behindDoc="0" locked="0" layoutInCell="1" hidden="0" allowOverlap="1">
                            <wp:simplePos x="0" y="0"/>
                            <wp:positionH relativeFrom="column">
                              <wp:posOffset>474980</wp:posOffset>
                            </wp:positionH>
                            <wp:positionV relativeFrom="paragraph">
                              <wp:posOffset>-292735</wp:posOffset>
                            </wp:positionV>
                            <wp:extent cx="819785" cy="227965"/>
                            <wp:effectExtent l="0" t="0" r="635" b="635"/>
                            <wp:wrapNone/>
                            <wp:docPr id="1030" name="オブジェクト 0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Pr id="1030" name="オブジェクト 0"/>
                                  <wps:cNvSpPr txBox="1"/>
                                  <wps:spPr>
                                    <a:xfrm>
                                      <a:off x="0" y="0"/>
                                      <a:ext cx="819785" cy="2279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rgbClr val="000000"/>
                                    </a:lnRef>
                                    <a:fillRef idx="0">
                                      <a:srgbClr val="000000"/>
                                    </a:fillRef>
                                    <a:effectRef idx="0">
                                      <a:srgbClr val="000000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pStyle w:val="0"/>
                                          <w:rPr>
                                            <w:rFonts w:hint="eastAsia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八二八</w:t>
                                        </w:r>
                                      </w:p>
                                    </w:txbxContent>
                                  </wps:txbx>
                                  <wps:bodyPr vertOverflow="overflow" horzOverflow="overflow" wrap="square" lIns="74295" tIns="8890" rIns="74295" bIns="889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オブジェクト 0" style="mso-wrap-distance-right:5.65pt;mso-wrap-distance-bottom:0pt;margin-top:-23.05pt;mso-position-vertical-relative:text;mso-position-horizontal-relative:text;position:absolute;height:17.95pt;mso-wrap-distance-top:0pt;width:64.55pt;mso-wrap-distance-left:5.65pt;margin-left:37.4pt;z-index:6;" o:spid="_x0000_s1030" o:allowincell="t" o:allowoverlap="t" filled="t" fillcolor="#ffffff" stroked="f" strokeweight="0.5pt" o:spt="202" type="#_x0000_t202">
                            <v:fill/>
                            <v:stroke linestyle="single"/>
                            <v:textbox style="layout-flow:horizontal;" inset="2.0637499999999998mm,0.24694444444444438mm,2.0637499999999998mm,0.24694444444444438mm"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八二八</w:t>
                                  </w:r>
                                </w:p>
                              </w:txbxContent>
                            </v:textbox>
                            <v:imagedata o:title=""/>
                            <w10:wrap type="none" anchorx="text" anchory="text"/>
                          </v:shape>
                        </w:pict>
                      </mc:Fallback>
                    </mc:AlternateContent>
                  </w:r>
                  <w:r>
                    <w:rPr>
                      <w:rFonts w:hint="eastAsia"/>
                    </w:rPr>
                    <mc:AlternateContent>
                      <mc:Choice Requires="wps">
                        <w:drawing>
                          <wp:anchor distT="0" distB="0" distL="71755" distR="71755" simplePos="0" relativeHeight="8" behindDoc="0" locked="0" layoutInCell="1" hidden="0" allowOverlap="1">
                            <wp:simplePos x="0" y="0"/>
                            <wp:positionH relativeFrom="column">
                              <wp:posOffset>-57150</wp:posOffset>
                            </wp:positionH>
                            <wp:positionV relativeFrom="paragraph">
                              <wp:posOffset>21590</wp:posOffset>
                            </wp:positionV>
                            <wp:extent cx="219075" cy="209550"/>
                            <wp:effectExtent l="635" t="635" r="29845" b="10795"/>
                            <wp:wrapNone/>
                            <wp:docPr id="1031" name="オブジェクト 0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Pr id="1031" name="オブジェクト 0"/>
                                  <wps:cNvSpPr/>
                                  <wps:spPr>
                                    <a:xfrm>
                                      <a:off x="0" y="0"/>
                                      <a:ext cx="219075" cy="20955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chemeClr val="tx1"/>
                                      </a:solidFill>
                                      <a:prstDash val="solid"/>
                                      <a:miter lim="800000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id="オブジェクト 0" style="mso-wrap-distance-right:5.65pt;mso-wrap-distance-bottom:0pt;margin-top:1.7pt;mso-position-vertical-relative:text;mso-position-horizontal-relative:text;position:absolute;height:16.5pt;mso-wrap-distance-top:0pt;width:17.25pt;mso-wrap-distance-left:5.65pt;margin-left:-4.5pt;z-index:8;" o:spid="_x0000_s1031" o:allowincell="t" o:allowoverlap="t" filled="f" stroked="t" strokecolor="#000000 [3213]" strokeweight="1pt" o:spt="3">
                            <v:fill/>
                            <v:stroke linestyle="single" miterlimit="8" endcap="flat" dashstyle="solid" filltype="solid"/>
                            <v:textbox style="layout-flow:horizontal;"/>
                            <v:imagedata o:title=""/>
                            <w10:wrap type="none" anchorx="text" anchory="text"/>
                          </v:oval>
                        </w:pict>
                      </mc:Fallback>
                    </mc:AlternateContent>
                  </w:r>
                  <w:r>
                    <w:rPr>
                      <w:rFonts w:hint="eastAsia"/>
                    </w:rPr>
                    <w:t>１普通預金　２当座預金　３その他（　　　　　　）</w:t>
                  </w:r>
                </w:p>
              </w:tc>
            </w:tr>
            <w:tr>
              <w:trPr>
                <w:trHeight w:val="549" w:hRule="atLeast"/>
              </w:trPr>
              <w:tc>
                <w:tcPr>
                  <w:tcW w:w="2297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口座番号</w:t>
                  </w:r>
                </w:p>
              </w:tc>
              <w:tc>
                <w:tcPr>
                  <w:tcW w:w="984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mc:AlternateContent>
                      <mc:Choice Requires="wps">
                        <w:drawing>
                          <wp:anchor distT="0" distB="0" distL="203200" distR="203200" simplePos="0" relativeHeight="9" behindDoc="0" locked="0" layoutInCell="1" hidden="0" allowOverlap="1">
                            <wp:simplePos x="0" y="0"/>
                            <wp:positionH relativeFrom="column">
                              <wp:posOffset>52070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422910" cy="281305"/>
                            <wp:effectExtent l="635" t="635" r="29845" b="10795"/>
                            <wp:wrapNone/>
                            <wp:docPr id="1032" name="オブジェクト 0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Pr id="1032" name="オブジェクト 0"/>
                                  <wps:cNvSpPr txBox="1"/>
                                  <wps:spPr>
                                    <a:xfrm>
                                      <a:off x="0" y="0"/>
                                      <a:ext cx="422910" cy="2813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rgbClr val="000000"/>
                                    </a:lnRef>
                                    <a:fillRef idx="0">
                                      <a:srgbClr val="000000"/>
                                    </a:fillRef>
                                    <a:effectRef idx="0">
                                      <a:srgbClr val="000000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pStyle w:val="0"/>
                                          <w:rPr>
                                            <w:rFonts w:hint="eastAsia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９</w:t>
                                        </w:r>
                                      </w:p>
                                    </w:txbxContent>
                                  </wps:txbx>
                                  <wps:bodyPr vertOverflow="overflow" horzOverflow="overflow" wrap="square" lIns="74295" tIns="8890" rIns="74295" bIns="889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オブジェクト 0" style="mso-wrap-distance-right:16pt;mso-wrap-distance-bottom:0pt;margin-top:1.9pt;mso-position-vertical-relative:text;mso-position-horizontal-relative:text;position:absolute;height:22.15pt;mso-wrap-distance-top:0pt;width:33.29pt;mso-wrap-distance-left:16pt;margin-left:4.09pt;z-index:9;" o:spid="_x0000_s1032" o:allowincell="t" o:allowoverlap="t" filled="t" fillcolor="#ffffff" stroked="t" strokecolor="#000000" strokeweight="0.5pt" o:spt="202" type="#_x0000_t202">
                            <v:fill/>
                            <v:stroke linestyle="single" filltype="solid"/>
                            <v:textbox style="layout-flow:horizontal;" inset="2.0637499999999998mm,0.24694444444444438mm,2.0637499999999998mm,0.24694444444444438mm"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９</w:t>
                                  </w:r>
                                </w:p>
                              </w:txbxContent>
                            </v:textbox>
                            <v:imagedata o:title=""/>
                            <w10:wrap type="none" anchorx="text" anchory="tex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85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mc:AlternateContent>
                      <mc:Choice Requires="wps">
                        <w:drawing>
                          <wp:anchor distT="0" distB="0" distL="203200" distR="203200" simplePos="0" relativeHeight="10" behindDoc="0" locked="0" layoutInCell="1" hidden="0" allowOverlap="1">
                            <wp:simplePos x="0" y="0"/>
                            <wp:positionH relativeFrom="column">
                              <wp:posOffset>19050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422910" cy="281305"/>
                            <wp:effectExtent l="635" t="635" r="29845" b="10795"/>
                            <wp:wrapNone/>
                            <wp:docPr id="1033" name="オブジェクト 0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Pr id="1033" name="オブジェクト 0"/>
                                  <wps:cNvSpPr txBox="1"/>
                                  <wps:spPr>
                                    <a:xfrm>
                                      <a:off x="0" y="0"/>
                                      <a:ext cx="422910" cy="2813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rgbClr val="000000"/>
                                    </a:lnRef>
                                    <a:fillRef idx="0">
                                      <a:srgbClr val="000000"/>
                                    </a:fillRef>
                                    <a:effectRef idx="0">
                                      <a:srgbClr val="000000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pStyle w:val="0"/>
                                          <w:rPr>
                                            <w:rFonts w:hint="eastAsia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９</w:t>
                                        </w:r>
                                      </w:p>
                                    </w:txbxContent>
                                  </wps:txbx>
                                  <wps:bodyPr vertOverflow="overflow" horzOverflow="overflow" wrap="square" lIns="74295" tIns="8890" rIns="74295" bIns="889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オブジェクト 0" style="mso-wrap-distance-right:16pt;mso-wrap-distance-bottom:0pt;margin-top:1.9pt;mso-position-vertical-relative:text;mso-position-horizontal-relative:text;position:absolute;height:22.15pt;mso-wrap-distance-top:0pt;width:33.29pt;mso-wrap-distance-left:16pt;margin-left:1.5pt;z-index:10;" o:spid="_x0000_s1033" o:allowincell="t" o:allowoverlap="t" filled="t" fillcolor="#ffffff" stroked="t" strokecolor="#000000" strokeweight="0.5pt" o:spt="202" type="#_x0000_t202">
                            <v:fill/>
                            <v:stroke linestyle="single" filltype="solid"/>
                            <v:textbox style="layout-flow:horizontal;" inset="2.0637499999999998mm,0.24694444444444438mm,2.0637499999999998mm,0.24694444444444438mm"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９</w:t>
                                  </w:r>
                                </w:p>
                              </w:txbxContent>
                            </v:textbox>
                            <v:imagedata o:title=""/>
                            <w10:wrap type="none" anchorx="text" anchory="tex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85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mc:AlternateContent>
                      <mc:Choice Requires="wps">
                        <w:drawing>
                          <wp:anchor distT="0" distB="0" distL="203200" distR="203200" simplePos="0" relativeHeight="11" behindDoc="0" locked="0" layoutInCell="1" hidden="0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422910" cy="281305"/>
                            <wp:effectExtent l="635" t="635" r="29845" b="10795"/>
                            <wp:wrapNone/>
                            <wp:docPr id="1034" name="オブジェクト 0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Pr id="1034" name="オブジェクト 0"/>
                                  <wps:cNvSpPr txBox="1"/>
                                  <wps:spPr>
                                    <a:xfrm>
                                      <a:off x="0" y="0"/>
                                      <a:ext cx="422910" cy="2813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rgbClr val="000000"/>
                                    </a:lnRef>
                                    <a:fillRef idx="0">
                                      <a:srgbClr val="000000"/>
                                    </a:fillRef>
                                    <a:effectRef idx="0">
                                      <a:srgbClr val="000000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pStyle w:val="0"/>
                                          <w:rPr>
                                            <w:rFonts w:hint="eastAsia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９</w:t>
                                        </w:r>
                                      </w:p>
                                    </w:txbxContent>
                                  </wps:txbx>
                                  <wps:bodyPr vertOverflow="overflow" horzOverflow="overflow" wrap="square" lIns="74295" tIns="8890" rIns="74295" bIns="889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オブジェクト 0" style="mso-wrap-distance-right:16pt;mso-wrap-distance-bottom:0pt;margin-top:1.9pt;mso-position-vertical-relative:text;mso-position-horizontal-relative:text;position:absolute;height:22.15pt;mso-wrap-distance-top:0pt;width:33.29pt;mso-wrap-distance-left:16pt;margin-left:0pt;z-index:11;" o:spid="_x0000_s1034" o:allowincell="t" o:allowoverlap="t" filled="t" fillcolor="#ffffff" stroked="t" strokecolor="#000000" strokeweight="0.5pt" o:spt="202" type="#_x0000_t202">
                            <v:fill/>
                            <v:stroke linestyle="single" filltype="solid"/>
                            <v:textbox style="layout-flow:horizontal;" inset="2.0637499999999998mm,0.24694444444444438mm,2.0637499999999998mm,0.24694444444444438mm"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９</w:t>
                                  </w:r>
                                </w:p>
                              </w:txbxContent>
                            </v:textbox>
                            <v:imagedata o:title=""/>
                            <w10:wrap type="none" anchorx="text" anchory="tex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84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mc:AlternateContent>
                      <mc:Choice Requires="wps">
                        <w:drawing>
                          <wp:anchor distT="0" distB="0" distL="203200" distR="203200" simplePos="0" relativeHeight="12" behindDoc="0" locked="0" layoutInCell="1" hidden="0" allowOverlap="1">
                            <wp:simplePos x="0" y="0"/>
                            <wp:positionH relativeFrom="column">
                              <wp:posOffset>47625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422910" cy="281305"/>
                            <wp:effectExtent l="635" t="635" r="29845" b="10795"/>
                            <wp:wrapNone/>
                            <wp:docPr id="1035" name="オブジェクト 0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Pr id="1035" name="オブジェクト 0"/>
                                  <wps:cNvSpPr txBox="1"/>
                                  <wps:spPr>
                                    <a:xfrm>
                                      <a:off x="0" y="0"/>
                                      <a:ext cx="422910" cy="2813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rgbClr val="000000"/>
                                    </a:lnRef>
                                    <a:fillRef idx="0">
                                      <a:srgbClr val="000000"/>
                                    </a:fillRef>
                                    <a:effectRef idx="0">
                                      <a:srgbClr val="000000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pStyle w:val="0"/>
                                          <w:rPr>
                                            <w:rFonts w:hint="eastAsia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９</w:t>
                                        </w:r>
                                      </w:p>
                                    </w:txbxContent>
                                  </wps:txbx>
                                  <wps:bodyPr vertOverflow="overflow" horzOverflow="overflow" wrap="square" lIns="74295" tIns="8890" rIns="74295" bIns="889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オブジェクト 0" style="mso-wrap-distance-right:16pt;mso-wrap-distance-bottom:0pt;margin-top:1.9pt;mso-position-vertical-relative:text;mso-position-horizontal-relative:text;position:absolute;height:22.15pt;mso-wrap-distance-top:0pt;width:33.29pt;mso-wrap-distance-left:16pt;margin-left:3.75pt;z-index:12;" o:spid="_x0000_s1035" o:allowincell="t" o:allowoverlap="t" filled="t" fillcolor="#ffffff" stroked="t" strokecolor="#000000" strokeweight="0.5pt" o:spt="202" type="#_x0000_t202">
                            <v:fill/>
                            <v:stroke linestyle="single" filltype="solid"/>
                            <v:textbox style="layout-flow:horizontal;" inset="2.0637499999999998mm,0.24694444444444438mm,2.0637499999999998mm,0.24694444444444438mm"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９</w:t>
                                  </w:r>
                                </w:p>
                              </w:txbxContent>
                            </v:textbox>
                            <v:imagedata o:title=""/>
                            <w10:wrap type="none" anchorx="text" anchory="tex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85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mc:AlternateContent>
                      <mc:Choice Requires="wps">
                        <w:drawing>
                          <wp:anchor distT="0" distB="0" distL="203200" distR="203200" simplePos="0" relativeHeight="13" behindDoc="0" locked="0" layoutInCell="1" hidden="0" allowOverlap="1">
                            <wp:simplePos x="0" y="0"/>
                            <wp:positionH relativeFrom="column">
                              <wp:posOffset>35560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422910" cy="281305"/>
                            <wp:effectExtent l="635" t="635" r="29845" b="10795"/>
                            <wp:wrapNone/>
                            <wp:docPr id="1036" name="オブジェクト 0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Pr id="1036" name="オブジェクト 0"/>
                                  <wps:cNvSpPr txBox="1"/>
                                  <wps:spPr>
                                    <a:xfrm>
                                      <a:off x="0" y="0"/>
                                      <a:ext cx="422910" cy="2813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rgbClr val="000000"/>
                                    </a:lnRef>
                                    <a:fillRef idx="0">
                                      <a:srgbClr val="000000"/>
                                    </a:fillRef>
                                    <a:effectRef idx="0">
                                      <a:srgbClr val="000000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pStyle w:val="0"/>
                                          <w:rPr>
                                            <w:rFonts w:hint="eastAsia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９</w:t>
                                        </w:r>
                                      </w:p>
                                    </w:txbxContent>
                                  </wps:txbx>
                                  <wps:bodyPr vertOverflow="overflow" horzOverflow="overflow" wrap="square" lIns="74295" tIns="8890" rIns="74295" bIns="889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オブジェクト 0" style="mso-wrap-distance-right:16pt;mso-wrap-distance-bottom:0pt;margin-top:1.9pt;mso-position-vertical-relative:text;mso-position-horizontal-relative:text;position:absolute;height:22.15pt;mso-wrap-distance-top:0pt;width:33.29pt;mso-wrap-distance-left:16pt;margin-left:2.8pt;z-index:13;" o:spid="_x0000_s1036" o:allowincell="t" o:allowoverlap="t" filled="t" fillcolor="#ffffff" stroked="t" strokecolor="#000000" strokeweight="0.5pt" o:spt="202" type="#_x0000_t202">
                            <v:fill/>
                            <v:stroke linestyle="single" filltype="solid"/>
                            <v:textbox style="layout-flow:horizontal;" inset="2.0637499999999998mm,0.24694444444444438mm,2.0637499999999998mm,0.24694444444444438mm"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９</w:t>
                                  </w:r>
                                </w:p>
                              </w:txbxContent>
                            </v:textbox>
                            <v:imagedata o:title=""/>
                            <w10:wrap type="none" anchorx="text" anchory="tex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85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mc:AlternateContent>
                      <mc:Choice Requires="wps">
                        <w:drawing>
                          <wp:anchor distT="0" distB="0" distL="203200" distR="203200" simplePos="0" relativeHeight="14" behindDoc="0" locked="0" layoutInCell="1" hidden="0" allowOverlap="1">
                            <wp:simplePos x="0" y="0"/>
                            <wp:positionH relativeFrom="column">
                              <wp:posOffset>19050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422910" cy="281305"/>
                            <wp:effectExtent l="635" t="635" r="29845" b="10795"/>
                            <wp:wrapNone/>
                            <wp:docPr id="1037" name="オブジェクト 0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Pr id="1037" name="オブジェクト 0"/>
                                  <wps:cNvSpPr txBox="1"/>
                                  <wps:spPr>
                                    <a:xfrm>
                                      <a:off x="0" y="0"/>
                                      <a:ext cx="422910" cy="2813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rgbClr val="000000"/>
                                    </a:lnRef>
                                    <a:fillRef idx="0">
                                      <a:srgbClr val="000000"/>
                                    </a:fillRef>
                                    <a:effectRef idx="0">
                                      <a:srgbClr val="000000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pStyle w:val="0"/>
                                          <w:rPr>
                                            <w:rFonts w:hint="eastAsia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９</w:t>
                                        </w:r>
                                      </w:p>
                                    </w:txbxContent>
                                  </wps:txbx>
                                  <wps:bodyPr vertOverflow="overflow" horzOverflow="overflow" wrap="square" lIns="74295" tIns="8890" rIns="74295" bIns="889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オブジェクト 0" style="mso-wrap-distance-right:16pt;mso-wrap-distance-bottom:0pt;margin-top:1.9pt;mso-position-vertical-relative:text;mso-position-horizontal-relative:text;position:absolute;height:22.15pt;mso-wrap-distance-top:0pt;width:33.29pt;mso-wrap-distance-left:16pt;margin-left:1.5pt;z-index:14;" o:spid="_x0000_s1037" o:allowincell="t" o:allowoverlap="t" filled="t" fillcolor="#ffffff" stroked="t" strokecolor="#000000" strokeweight="0.5pt" o:spt="202" type="#_x0000_t202">
                            <v:fill/>
                            <v:stroke linestyle="single" filltype="solid"/>
                            <v:textbox style="layout-flow:horizontal;" inset="2.0637499999999998mm,0.24694444444444438mm,2.0637499999999998mm,0.24694444444444438mm"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９</w:t>
                                  </w:r>
                                </w:p>
                              </w:txbxContent>
                            </v:textbox>
                            <v:imagedata o:title=""/>
                            <w10:wrap type="none" anchorx="text" anchory="tex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87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mc:AlternateContent>
                      <mc:Choice Requires="wps">
                        <w:drawing>
                          <wp:anchor distT="0" distB="0" distL="203200" distR="203200" simplePos="0" relativeHeight="15" behindDoc="0" locked="0" layoutInCell="1" hidden="0" allowOverlap="1">
                            <wp:simplePos x="0" y="0"/>
                            <wp:positionH relativeFrom="column">
                              <wp:posOffset>17780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422910" cy="281305"/>
                            <wp:effectExtent l="635" t="635" r="29845" b="10795"/>
                            <wp:wrapNone/>
                            <wp:docPr id="1038" name="オブジェクト 0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Pr id="1038" name="オブジェクト 0"/>
                                  <wps:cNvSpPr txBox="1"/>
                                  <wps:spPr>
                                    <a:xfrm>
                                      <a:off x="0" y="0"/>
                                      <a:ext cx="422910" cy="2813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 cmpd="sng"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rgbClr val="000000"/>
                                    </a:lnRef>
                                    <a:fillRef idx="0">
                                      <a:srgbClr val="000000"/>
                                    </a:fillRef>
                                    <a:effectRef idx="0">
                                      <a:srgbClr val="000000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pStyle w:val="0"/>
                                          <w:rPr>
                                            <w:rFonts w:hint="eastAsia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９</w:t>
                                        </w:r>
                                      </w:p>
                                    </w:txbxContent>
                                  </wps:txbx>
                                  <wps:bodyPr vertOverflow="overflow" horzOverflow="overflow" wrap="square" lIns="74295" tIns="8890" rIns="74295" bIns="889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オブジェクト 0" style="mso-wrap-distance-right:16pt;mso-wrap-distance-bottom:0pt;margin-top:1.9pt;mso-position-vertical-relative:text;mso-position-horizontal-relative:text;position:absolute;height:22.15pt;mso-wrap-distance-top:0pt;width:33.29pt;mso-wrap-distance-left:16pt;margin-left:1.4pt;z-index:15;" o:spid="_x0000_s1038" o:allowincell="t" o:allowoverlap="t" filled="t" fillcolor="#ffffff" stroked="t" strokecolor="#000000" strokeweight="0.5pt" o:spt="202" type="#_x0000_t202">
                            <v:fill/>
                            <v:stroke linestyle="single" filltype="solid"/>
                            <v:textbox style="layout-flow:horizontal;" inset="2.0637499999999998mm,0.24694444444444438mm,2.0637499999999998mm,0.24694444444444438mm"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９</w:t>
                                  </w:r>
                                </w:p>
                              </w:txbxContent>
                            </v:textbox>
                            <v:imagedata o:title=""/>
                            <w10:wrap type="none" anchorx="text" anchory="text"/>
                          </v:shape>
                        </w:pict>
                      </mc:Fallback>
                    </mc:AlternateContent>
                  </w:r>
                </w:p>
              </w:tc>
            </w:tr>
            <w:tr>
              <w:trPr>
                <w:trHeight w:val="273" w:hRule="atLeast"/>
              </w:trPr>
              <w:tc>
                <w:tcPr>
                  <w:tcW w:w="2297" w:type="dxa"/>
                  <w:tcBorders>
                    <w:top w:val="none" w:color="auto" w:sz="0" w:space="0"/>
                    <w:left w:val="none" w:color="auto" w:sz="0" w:space="0"/>
                    <w:bottom w:val="dashSmallGap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フリガナ</w:t>
                  </w:r>
                </w:p>
              </w:tc>
              <w:tc>
                <w:tcPr>
                  <w:tcW w:w="6895" w:type="dxa"/>
                  <w:gridSpan w:val="7"/>
                  <w:tcBorders>
                    <w:top w:val="none" w:color="auto" w:sz="0" w:space="0"/>
                    <w:left w:val="none" w:color="auto" w:sz="0" w:space="0"/>
                    <w:bottom w:val="dashSmallGap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ｿｳﾏ　ﾀﾛｳ</w:t>
                  </w:r>
                </w:p>
              </w:tc>
            </w:tr>
            <w:tr>
              <w:trPr>
                <w:trHeight w:val="627" w:hRule="atLeast"/>
              </w:trPr>
              <w:tc>
                <w:tcPr>
                  <w:tcW w:w="2297" w:type="dxa"/>
                  <w:tcBorders>
                    <w:top w:val="dashSmallGap" w:color="auto" w:sz="4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口座名義人</w:t>
                  </w:r>
                </w:p>
              </w:tc>
              <w:tc>
                <w:tcPr>
                  <w:tcW w:w="6895" w:type="dxa"/>
                  <w:gridSpan w:val="7"/>
                  <w:tcBorders>
                    <w:top w:val="dashSmallGap" w:color="auto" w:sz="4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相馬　太郎</w:t>
                  </w:r>
                </w:p>
              </w:tc>
            </w:tr>
          </w:tbl>
          <w:p>
            <w:pPr>
              <w:pStyle w:val="0"/>
              <w:tabs>
                <w:tab w:val="left" w:leader="none" w:pos="8364"/>
              </w:tabs>
              <w:ind w:firstLine="210" w:firstLineChars="100"/>
              <w:rPr>
                <w:rFonts w:hint="default" w:asciiTheme="majorEastAsia" w:hAnsiTheme="majorEastAsia" w:eastAsiaTheme="majorEastAsia"/>
              </w:rPr>
            </w:pPr>
          </w:p>
        </w:tc>
      </w:tr>
    </w:tbl>
    <w:p>
      <w:pPr>
        <w:pStyle w:val="0"/>
        <w:tabs>
          <w:tab w:val="left" w:leader="none" w:pos="8364"/>
        </w:tabs>
        <w:spacing w:line="400" w:lineRule="exact"/>
        <w:jc w:val="left"/>
        <w:rPr>
          <w:rFonts w:hint="default"/>
          <w:sz w:val="24"/>
        </w:rPr>
      </w:pPr>
      <w:r>
        <w:rPr>
          <w:rFonts w:hint="eastAsia"/>
          <w:sz w:val="24"/>
        </w:rPr>
        <w:t>提出期限　</w:t>
      </w:r>
      <w:r>
        <w:rPr>
          <w:rFonts w:hint="eastAsia"/>
          <w:sz w:val="24"/>
          <w:u w:val="single" w:color="auto"/>
        </w:rPr>
        <w:t>令和</w:t>
      </w:r>
      <w:r>
        <w:rPr>
          <w:rFonts w:hint="eastAsia"/>
          <w:color w:val="000000" w:themeColor="text1"/>
          <w:sz w:val="24"/>
          <w:u w:val="single" w:color="auto"/>
        </w:rPr>
        <w:t>８年１１月３０日（月）</w:t>
      </w:r>
    </w:p>
    <w:p>
      <w:pPr>
        <w:pStyle w:val="0"/>
        <w:tabs>
          <w:tab w:val="left" w:leader="none" w:pos="8364"/>
        </w:tabs>
        <w:spacing w:line="240" w:lineRule="exact"/>
        <w:jc w:val="left"/>
        <w:rPr>
          <w:rFonts w:hint="default"/>
          <w:b w:val="1"/>
          <w:sz w:val="22"/>
        </w:rPr>
      </w:pPr>
      <w:r>
        <w:rPr>
          <w:rFonts w:hint="eastAsia"/>
          <w:b w:val="1"/>
        </w:rPr>
        <w:t>※注意　　　振り込みまで少々期間を要します。振込の際は、振込通知書を送付します。</w:t>
      </w:r>
    </w:p>
    <w:p>
      <w:pPr>
        <w:pStyle w:val="0"/>
        <w:tabs>
          <w:tab w:val="left" w:leader="none" w:pos="8364"/>
        </w:tabs>
        <w:rPr>
          <w:rFonts w:hint="default"/>
        </w:rPr>
      </w:pPr>
    </w:p>
    <w:p>
      <w:pPr>
        <w:pStyle w:val="0"/>
        <w:tabs>
          <w:tab w:val="left" w:leader="none" w:pos="8364"/>
        </w:tabs>
        <w:rPr>
          <w:rFonts w:hint="default"/>
        </w:rPr>
      </w:pPr>
    </w:p>
    <w:p>
      <w:pPr>
        <w:pStyle w:val="0"/>
        <w:tabs>
          <w:tab w:val="left" w:leader="none" w:pos="8364"/>
        </w:tabs>
        <w:rPr>
          <w:rFonts w:hint="default"/>
        </w:rPr>
      </w:pPr>
    </w:p>
    <w:p>
      <w:pPr>
        <w:pStyle w:val="0"/>
        <w:tabs>
          <w:tab w:val="left" w:leader="none" w:pos="8364"/>
        </w:tabs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1290320</wp:posOffset>
                </wp:positionH>
                <wp:positionV relativeFrom="paragraph">
                  <wp:posOffset>137160</wp:posOffset>
                </wp:positionV>
                <wp:extent cx="3352800" cy="419100"/>
                <wp:effectExtent l="635" t="635" r="29845" b="10795"/>
                <wp:wrapNone/>
                <wp:docPr id="1039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039" name="正方形/長方形 2"/>
                      <wps:cNvSpPr/>
                      <wps:spPr>
                        <a:xfrm>
                          <a:off x="0" y="0"/>
                          <a:ext cx="3352800" cy="419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mso-wrap-distance-right:9pt;mso-wrap-distance-bottom:0pt;margin-top:10.8pt;mso-position-vertical-relative:text;mso-position-horizontal-relative:margin;position:absolute;height:33pt;mso-wrap-distance-top:0pt;width:264pt;mso-wrap-distance-left:9pt;margin-left:101.6pt;z-index:2;" o:spid="_x0000_s1039" o:allowincell="t" o:allowoverlap="t" filled="f" stroked="t" strokecolor="#000000 [3213]" strokeweight="1.5pt" o:spt="1">
                <v:fill/>
                <v:stroke linestyle="single" miterlimit="8" endcap="flat" dashstyle="shortdot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0"/>
        <w:tabs>
          <w:tab w:val="left" w:leader="none" w:pos="8364"/>
        </w:tabs>
        <w:ind w:firstLine="240" w:firstLineChars="100"/>
        <w:jc w:val="center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確認書類写し貼り付け</w:t>
      </w:r>
    </w:p>
    <w:p>
      <w:pPr>
        <w:pStyle w:val="0"/>
        <w:tabs>
          <w:tab w:val="left" w:leader="none" w:pos="8364"/>
        </w:tabs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tabs>
          <w:tab w:val="left" w:leader="none" w:pos="8364"/>
        </w:tabs>
        <w:ind w:leftChars="0" w:firstLine="0" w:firstLineChars="0"/>
        <w:rPr>
          <w:rFonts w:hint="default" w:asciiTheme="majorEastAsia" w:hAnsiTheme="majorEastAsia" w:eastAsiaTheme="majorEastAsia"/>
          <w:b w:val="1"/>
          <w:sz w:val="24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確認書類（本人情報が確認できるものと振込先が確認できるもの）</w:t>
      </w:r>
    </w:p>
    <w:p>
      <w:pPr>
        <w:pStyle w:val="0"/>
        <w:tabs>
          <w:tab w:val="left" w:leader="none" w:pos="8364"/>
        </w:tabs>
        <w:ind w:left="0" w:leftChars="0" w:firstLine="0" w:firstLineChars="0"/>
        <w:rPr>
          <w:rFonts w:hint="default" w:asciiTheme="majorEastAsia" w:hAnsiTheme="majorEastAsia" w:eastAsiaTheme="majorEastAsia"/>
          <w:b w:val="1"/>
          <w:sz w:val="24"/>
          <w:u w:val="single" w:color="auto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◆</w:t>
      </w:r>
      <w:r>
        <w:rPr>
          <w:rFonts w:hint="eastAsia" w:asciiTheme="majorEastAsia" w:hAnsiTheme="majorEastAsia" w:eastAsiaTheme="majorEastAsia"/>
          <w:b w:val="1"/>
          <w:spacing w:val="14"/>
          <w:kern w:val="0"/>
          <w:sz w:val="24"/>
          <w:fitText w:val="1050" w:id="1"/>
        </w:rPr>
        <w:t>本人情</w:t>
      </w:r>
      <w:r>
        <w:rPr>
          <w:rFonts w:hint="eastAsia" w:asciiTheme="majorEastAsia" w:hAnsiTheme="majorEastAsia" w:eastAsiaTheme="majorEastAsia"/>
          <w:b w:val="1"/>
          <w:spacing w:val="1"/>
          <w:kern w:val="0"/>
          <w:sz w:val="24"/>
          <w:fitText w:val="1050" w:id="1"/>
        </w:rPr>
        <w:t>報</w:t>
      </w:r>
      <w:r>
        <w:rPr>
          <w:rFonts w:hint="eastAsia" w:asciiTheme="majorEastAsia" w:hAnsiTheme="majorEastAsia" w:eastAsiaTheme="majorEastAsia"/>
          <w:b w:val="1"/>
          <w:sz w:val="24"/>
        </w:rPr>
        <w:t>：運転免許証・運転経歴証明書・後期高齢医療資格確認書・介護保険被保</w:t>
      </w:r>
    </w:p>
    <w:p>
      <w:pPr>
        <w:pStyle w:val="0"/>
        <w:tabs>
          <w:tab w:val="clear" w:pos="1439"/>
          <w:tab w:val="clear" w:pos="8364"/>
          <w:tab w:val="left" w:leader="none" w:pos="1260"/>
        </w:tabs>
        <w:ind w:left="0" w:leftChars="0" w:firstLine="0" w:firstLineChars="0"/>
        <w:rPr>
          <w:rFonts w:hint="default" w:asciiTheme="majorEastAsia" w:hAnsiTheme="majorEastAsia" w:eastAsiaTheme="majorEastAsia"/>
          <w:b w:val="1"/>
          <w:sz w:val="24"/>
          <w:u w:val="single" w:color="auto"/>
        </w:rPr>
      </w:pPr>
      <w:r>
        <w:rPr>
          <w:rFonts w:hint="eastAsia" w:asciiTheme="majorEastAsia" w:hAnsiTheme="majorEastAsia" w:eastAsiaTheme="majorEastAsia"/>
          <w:b w:val="1"/>
          <w:sz w:val="24"/>
        </w:rPr>
        <w:tab/>
      </w:r>
      <w:r>
        <w:rPr>
          <w:rFonts w:hint="eastAsia" w:asciiTheme="majorEastAsia" w:hAnsiTheme="majorEastAsia" w:eastAsiaTheme="majorEastAsia"/>
          <w:b w:val="1"/>
          <w:sz w:val="24"/>
        </w:rPr>
        <w:t>　険者証・マイナンバーカード等</w:t>
      </w:r>
    </w:p>
    <w:p>
      <w:pPr>
        <w:pStyle w:val="0"/>
        <w:tabs>
          <w:tab w:val="left" w:leader="none" w:pos="8364"/>
        </w:tabs>
        <w:ind w:leftChars="0" w:firstLine="0" w:firstLineChars="0"/>
        <w:rPr>
          <w:rFonts w:hint="default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◆振込先情報：通帳（金融機関名・口座番号・口座名義人が記載されたページ）、</w:t>
      </w:r>
    </w:p>
    <w:p>
      <w:pPr>
        <w:pStyle w:val="0"/>
        <w:tabs>
          <w:tab w:val="left" w:leader="none" w:pos="8364"/>
        </w:tabs>
        <w:ind w:left="0" w:leftChars="0" w:firstLine="1680" w:firstLineChars="700"/>
        <w:rPr>
          <w:rFonts w:hint="default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キャッシュカード</w:t>
      </w:r>
    </w:p>
    <w:p>
      <w:pPr>
        <w:pStyle w:val="0"/>
        <w:tabs>
          <w:tab w:val="left" w:leader="none" w:pos="8364"/>
        </w:tabs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103505</wp:posOffset>
                </wp:positionV>
                <wp:extent cx="5762625" cy="3463925"/>
                <wp:effectExtent l="635" t="635" r="29845" b="10795"/>
                <wp:wrapNone/>
                <wp:docPr id="104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0" name="オブジェクト 0"/>
                      <wps:cNvSpPr txBox="1"/>
                      <wps:spPr>
                        <a:xfrm>
                          <a:off x="0" y="0"/>
                          <a:ext cx="5762625" cy="346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28"/>
                                <w:u w:val="single" w:color="auto"/>
                              </w:rPr>
                              <w:t>返送する前に確認</w:t>
                            </w:r>
                          </w:p>
                          <w:p>
                            <w:pPr>
                              <w:pStyle w:val="0"/>
                              <w:tabs>
                                <w:tab w:val="left" w:leader="none" w:pos="8364"/>
                              </w:tabs>
                              <w:rPr>
                                <w:rFonts w:hint="default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□表面申請書へ氏名・住所・連絡先・振込希望口座を記入したか</w:t>
                            </w:r>
                          </w:p>
                          <w:p>
                            <w:pPr>
                              <w:pStyle w:val="0"/>
                              <w:tabs>
                                <w:tab w:val="left" w:leader="none" w:pos="8364"/>
                              </w:tabs>
                              <w:rPr>
                                <w:rFonts w:hint="default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□本人確認書類の写しを添付したか</w:t>
                            </w:r>
                          </w:p>
                          <w:p>
                            <w:pPr>
                              <w:pStyle w:val="0"/>
                              <w:tabs>
                                <w:tab w:val="left" w:leader="none" w:pos="8364"/>
                              </w:tabs>
                              <w:rPr>
                                <w:rFonts w:hint="default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（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8"/>
                              </w:rPr>
                              <w:t>運転免許証・運転経歴証明書・後期高齢医療資格確認書・介護保険被保険者証・マイナンバーカード等の写し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）</w:t>
                            </w:r>
                          </w:p>
                          <w:p>
                            <w:pPr>
                              <w:pStyle w:val="0"/>
                              <w:tabs>
                                <w:tab w:val="left" w:leader="none" w:pos="8364"/>
                              </w:tabs>
                              <w:rPr>
                                <w:rFonts w:hint="default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□振込希望口座の通帳またはキャッシュカードの写しを添付したか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（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8"/>
                              </w:rPr>
                              <w:t>金融機関名・口座番号・口座名義人がわかるもの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8.15pt;mso-position-vertical-relative:text;mso-position-horizontal-relative:text;position:absolute;height:272.75pt;mso-wrap-distance-top:0pt;width:453.75pt;mso-wrap-distance-left:5.65pt;margin-left:4.34pt;z-index:3;" o:spid="_x0000_s1040" o:allowincell="t" o:allowoverlap="t" filled="t" fillcolor="#ffffff" stroked="t" strokecolor="#000000" strokeweight="2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b w:val="1"/>
                          <w:sz w:val="28"/>
                        </w:rPr>
                      </w:pPr>
                      <w:r>
                        <w:rPr>
                          <w:rFonts w:hint="eastAsia"/>
                          <w:b w:val="1"/>
                          <w:sz w:val="28"/>
                          <w:u w:val="single" w:color="auto"/>
                        </w:rPr>
                        <w:t>返送する前に確認</w:t>
                      </w:r>
                    </w:p>
                    <w:p>
                      <w:pPr>
                        <w:pStyle w:val="0"/>
                        <w:tabs>
                          <w:tab w:val="left" w:leader="none" w:pos="8364"/>
                        </w:tabs>
                        <w:rPr>
                          <w:rFonts w:hint="default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□表面申請書へ氏名・住所・連絡先・振込希望口座を記入したか</w:t>
                      </w:r>
                    </w:p>
                    <w:p>
                      <w:pPr>
                        <w:pStyle w:val="0"/>
                        <w:tabs>
                          <w:tab w:val="left" w:leader="none" w:pos="8364"/>
                        </w:tabs>
                        <w:rPr>
                          <w:rFonts w:hint="default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□本人確認書類の写しを添付したか</w:t>
                      </w:r>
                    </w:p>
                    <w:p>
                      <w:pPr>
                        <w:pStyle w:val="0"/>
                        <w:tabs>
                          <w:tab w:val="left" w:leader="none" w:pos="8364"/>
                        </w:tabs>
                        <w:rPr>
                          <w:rFonts w:hint="default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（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8"/>
                        </w:rPr>
                        <w:t>運転免許証・運転経歴証明書・後期高齢医療資格確認書・介護保険被保険者証・マイナンバーカード等の写し</w:t>
                      </w:r>
                      <w:r>
                        <w:rPr>
                          <w:rFonts w:hint="eastAsia"/>
                          <w:sz w:val="28"/>
                        </w:rPr>
                        <w:t>）</w:t>
                      </w:r>
                    </w:p>
                    <w:p>
                      <w:pPr>
                        <w:pStyle w:val="0"/>
                        <w:tabs>
                          <w:tab w:val="left" w:leader="none" w:pos="8364"/>
                        </w:tabs>
                        <w:rPr>
                          <w:rFonts w:hint="default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□振込希望口座の通帳またはキャッシュカードの写しを添付したか</w:t>
                      </w:r>
                    </w:p>
                    <w:p>
                      <w:pPr>
                        <w:pStyle w:val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（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8"/>
                        </w:rPr>
                        <w:t>金融機関名・口座番号・口座名義人がわかるもの</w:t>
                      </w:r>
                      <w:r>
                        <w:rPr>
                          <w:rFonts w:hint="eastAsia"/>
                          <w:sz w:val="28"/>
                        </w:rPr>
                        <w:t>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tabs>
          <w:tab w:val="left" w:leader="none" w:pos="8364"/>
        </w:tabs>
        <w:rPr>
          <w:rFonts w:hint="default"/>
          <w:sz w:val="22"/>
        </w:rPr>
      </w:pPr>
    </w:p>
    <w:sectPr>
      <w:pgSz w:w="11906" w:h="16838"/>
      <w:pgMar w:top="1134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paragraph" w:styleId="25">
    <w:name w:val="List Paragraph"/>
    <w:basedOn w:val="0"/>
    <w:next w:val="25"/>
    <w:link w:val="0"/>
    <w:uiPriority w:val="0"/>
    <w:qFormat/>
    <w:pPr>
      <w:ind w:left="840" w:leftChars="400"/>
    </w:p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（シンプル 1）"/>
    <w:basedOn w:val="11"/>
    <w:next w:val="2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521</TotalTime>
  <Pages>2</Pages>
  <Words>7</Words>
  <Characters>890</Characters>
  <Application>JUST Note</Application>
  <Lines>77</Lines>
  <Paragraphs>54</Paragraphs>
  <CharactersWithSpaces>988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牛安澤美智</dc:creator>
  <cp:lastModifiedBy>佐藤　佳祐</cp:lastModifiedBy>
  <cp:lastPrinted>2026-07-23T04:33:58Z</cp:lastPrinted>
  <dcterms:created xsi:type="dcterms:W3CDTF">2020-07-10T04:06:00Z</dcterms:created>
  <dcterms:modified xsi:type="dcterms:W3CDTF">2026-07-23T04:40:01Z</dcterms:modified>
  <cp:revision>22</cp:revision>
</cp:coreProperties>
</file>